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>проекту решения Собрания представителей сельского поселения С</w:t>
      </w:r>
      <w:r w:rsidR="00F8753D">
        <w:rPr>
          <w:rFonts w:ascii="Times New Roman" w:hAnsi="Times New Roman"/>
          <w:b/>
          <w:sz w:val="28"/>
          <w:szCs w:val="28"/>
        </w:rPr>
        <w:t xml:space="preserve">ветлодольск </w:t>
      </w:r>
      <w:r w:rsidR="000C2B11" w:rsidRPr="000C2B11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 «О внесении изменений в Генеральный план сельского поселения С</w:t>
      </w:r>
      <w:r w:rsidR="00F8753D">
        <w:rPr>
          <w:rFonts w:ascii="Times New Roman" w:hAnsi="Times New Roman"/>
          <w:b/>
          <w:sz w:val="28"/>
          <w:szCs w:val="28"/>
        </w:rPr>
        <w:t>ветлодольск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A3546F" w:rsidRPr="00F1062E">
        <w:rPr>
          <w:rFonts w:ascii="Times New Roman" w:hAnsi="Times New Roman"/>
          <w:sz w:val="28"/>
          <w:szCs w:val="28"/>
        </w:rPr>
        <w:t>40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B8276F">
        <w:rPr>
          <w:rFonts w:ascii="Times New Roman" w:hAnsi="Times New Roman"/>
          <w:sz w:val="28"/>
          <w:szCs w:val="28"/>
        </w:rPr>
        <w:t xml:space="preserve"> п.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B8276F">
        <w:rPr>
          <w:rFonts w:ascii="Times New Roman" w:hAnsi="Times New Roman"/>
          <w:sz w:val="28"/>
          <w:szCs w:val="28"/>
        </w:rPr>
        <w:t>ул. Полевая, д.1.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="00B8276F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B8276F">
        <w:rPr>
          <w:rFonts w:ascii="Times New Roman" w:hAnsi="Times New Roman"/>
          <w:sz w:val="28"/>
          <w:szCs w:val="28"/>
        </w:rPr>
        <w:t>6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="00B8276F">
        <w:rPr>
          <w:rFonts w:ascii="Times New Roman" w:hAnsi="Times New Roman"/>
          <w:sz w:val="28"/>
          <w:szCs w:val="28"/>
        </w:rPr>
        <w:t>.2019</w:t>
      </w:r>
      <w:r w:rsidRPr="00F1062E">
        <w:rPr>
          <w:rFonts w:ascii="Times New Roman" w:hAnsi="Times New Roman"/>
          <w:sz w:val="28"/>
          <w:szCs w:val="28"/>
        </w:rPr>
        <w:t>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>по вопросу публичных слушаний проведено в каждом населенном пункте сельского поселения</w:t>
      </w:r>
      <w:r w:rsidR="00B8276F" w:rsidRPr="00B8276F">
        <w:rPr>
          <w:rFonts w:ascii="Times New Roman" w:hAnsi="Times New Roman"/>
          <w:sz w:val="28"/>
          <w:szCs w:val="28"/>
        </w:rPr>
        <w:t xml:space="preserve"> </w:t>
      </w:r>
      <w:r w:rsidR="00B8276F">
        <w:rPr>
          <w:rFonts w:ascii="Times New Roman" w:hAnsi="Times New Roman"/>
          <w:sz w:val="28"/>
          <w:szCs w:val="28"/>
        </w:rPr>
        <w:t>Светлодольск</w:t>
      </w:r>
      <w:r w:rsidR="00B8276F" w:rsidRPr="00F1062E">
        <w:rPr>
          <w:rFonts w:ascii="Times New Roman" w:hAnsi="Times New Roman"/>
          <w:sz w:val="28"/>
          <w:szCs w:val="28"/>
        </w:rPr>
        <w:t xml:space="preserve"> </w:t>
      </w:r>
      <w:r w:rsidR="0066242F"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по адресам: </w:t>
      </w:r>
    </w:p>
    <w:p w:rsidR="00443851" w:rsidRPr="00ED44E2" w:rsidRDefault="00B8276F" w:rsidP="00500EED">
      <w:pPr>
        <w:pStyle w:val="ae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0EED">
        <w:rPr>
          <w:rFonts w:ascii="Times New Roman" w:hAnsi="Times New Roman"/>
          <w:sz w:val="28"/>
          <w:szCs w:val="28"/>
        </w:rPr>
        <w:t xml:space="preserve">   </w:t>
      </w:r>
      <w:r w:rsidR="00873E17">
        <w:rPr>
          <w:rFonts w:ascii="Times New Roman" w:hAnsi="Times New Roman"/>
          <w:sz w:val="28"/>
          <w:szCs w:val="28"/>
        </w:rPr>
        <w:t xml:space="preserve">    </w:t>
      </w:r>
      <w:r w:rsidR="00500EED">
        <w:rPr>
          <w:rFonts w:ascii="Times New Roman" w:hAnsi="Times New Roman"/>
          <w:sz w:val="28"/>
          <w:szCs w:val="28"/>
        </w:rPr>
        <w:t xml:space="preserve"> </w:t>
      </w:r>
      <w:r w:rsidRPr="00ED44E2">
        <w:rPr>
          <w:rFonts w:ascii="Times New Roman" w:hAnsi="Times New Roman"/>
          <w:sz w:val="28"/>
          <w:szCs w:val="28"/>
        </w:rPr>
        <w:t>в поселке Новая Елховка – 08</w:t>
      </w:r>
      <w:r w:rsidR="00443851" w:rsidRPr="00ED44E2">
        <w:rPr>
          <w:rFonts w:ascii="Times New Roman" w:hAnsi="Times New Roman"/>
          <w:sz w:val="28"/>
          <w:szCs w:val="28"/>
        </w:rPr>
        <w:t>.10.2019г. в</w:t>
      </w:r>
      <w:r w:rsidR="00500EED" w:rsidRPr="00ED44E2">
        <w:rPr>
          <w:rFonts w:ascii="Times New Roman" w:hAnsi="Times New Roman"/>
          <w:sz w:val="28"/>
          <w:szCs w:val="28"/>
        </w:rPr>
        <w:t xml:space="preserve"> 17.00часов по адресу: п. Новая </w:t>
      </w:r>
      <w:r w:rsidR="00443851" w:rsidRPr="00ED44E2">
        <w:rPr>
          <w:rFonts w:ascii="Times New Roman" w:hAnsi="Times New Roman"/>
          <w:sz w:val="28"/>
          <w:szCs w:val="28"/>
        </w:rPr>
        <w:t xml:space="preserve">Елховка, ул. Центральная, д.1 кв.12  </w:t>
      </w:r>
      <w:r w:rsidR="00ED44E2" w:rsidRPr="00ED44E2">
        <w:rPr>
          <w:rFonts w:ascii="Times New Roman" w:hAnsi="Times New Roman"/>
          <w:sz w:val="28"/>
          <w:szCs w:val="28"/>
        </w:rPr>
        <w:t>(комната приема). Количество принявших участие 2 человека;</w:t>
      </w:r>
    </w:p>
    <w:p w:rsidR="00ED44E2" w:rsidRPr="00ED44E2" w:rsidRDefault="00ED44E2" w:rsidP="00ED44E2">
      <w:pPr>
        <w:pStyle w:val="ae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3851" w:rsidRPr="00ED44E2">
        <w:rPr>
          <w:rFonts w:ascii="Times New Roman" w:hAnsi="Times New Roman"/>
          <w:sz w:val="28"/>
          <w:szCs w:val="28"/>
        </w:rPr>
        <w:t>в поселке Участок Сок – 09.10.2019г. в 17.00часов по адресу: п. Участок Сок, ул. Спец</w:t>
      </w:r>
      <w:r w:rsidRPr="00ED44E2">
        <w:rPr>
          <w:rFonts w:ascii="Times New Roman" w:hAnsi="Times New Roman"/>
          <w:sz w:val="28"/>
          <w:szCs w:val="28"/>
        </w:rPr>
        <w:t>иалистов, д.2 кв.2 (здание ФАП). Количество принявших участие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D44E2">
        <w:rPr>
          <w:rFonts w:ascii="Times New Roman" w:hAnsi="Times New Roman"/>
          <w:sz w:val="28"/>
          <w:szCs w:val="28"/>
        </w:rPr>
        <w:t xml:space="preserve"> человека;</w:t>
      </w:r>
    </w:p>
    <w:p w:rsidR="00ED44E2" w:rsidRPr="00ED44E2" w:rsidRDefault="00ED44E2" w:rsidP="00ED44E2">
      <w:pPr>
        <w:pStyle w:val="ae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276F" w:rsidRPr="00ED44E2">
        <w:rPr>
          <w:rFonts w:ascii="Times New Roman" w:hAnsi="Times New Roman"/>
          <w:sz w:val="28"/>
          <w:szCs w:val="28"/>
        </w:rPr>
        <w:t xml:space="preserve">в селе Нероновка – </w:t>
      </w:r>
      <w:r w:rsidR="00443851" w:rsidRPr="00ED44E2">
        <w:rPr>
          <w:rFonts w:ascii="Times New Roman" w:hAnsi="Times New Roman"/>
          <w:sz w:val="28"/>
          <w:szCs w:val="28"/>
        </w:rPr>
        <w:t>10</w:t>
      </w:r>
      <w:r w:rsidR="00B8276F" w:rsidRPr="00ED44E2">
        <w:rPr>
          <w:rFonts w:ascii="Times New Roman" w:hAnsi="Times New Roman"/>
          <w:sz w:val="28"/>
          <w:szCs w:val="28"/>
        </w:rPr>
        <w:t>.</w:t>
      </w:r>
      <w:r w:rsidR="00443851" w:rsidRPr="00ED44E2">
        <w:rPr>
          <w:rFonts w:ascii="Times New Roman" w:hAnsi="Times New Roman"/>
          <w:sz w:val="28"/>
          <w:szCs w:val="28"/>
        </w:rPr>
        <w:t xml:space="preserve">10.2019г.  в 17.00 часов по адресу: с. Нероновка,ул. </w:t>
      </w:r>
      <w:r w:rsidRPr="00ED44E2">
        <w:rPr>
          <w:rFonts w:ascii="Times New Roman" w:hAnsi="Times New Roman"/>
          <w:sz w:val="28"/>
          <w:szCs w:val="28"/>
        </w:rPr>
        <w:t>Центральная, д.68а (здание СДК). Количество принявших участие</w:t>
      </w:r>
      <w:r w:rsidR="00AE7504">
        <w:rPr>
          <w:rFonts w:ascii="Times New Roman" w:hAnsi="Times New Roman"/>
          <w:sz w:val="28"/>
          <w:szCs w:val="28"/>
        </w:rPr>
        <w:t xml:space="preserve"> 3</w:t>
      </w:r>
      <w:r w:rsidRPr="00ED44E2">
        <w:rPr>
          <w:rFonts w:ascii="Times New Roman" w:hAnsi="Times New Roman"/>
          <w:sz w:val="28"/>
          <w:szCs w:val="28"/>
        </w:rPr>
        <w:t xml:space="preserve"> человека;</w:t>
      </w:r>
    </w:p>
    <w:p w:rsidR="00ED44E2" w:rsidRPr="00ED44E2" w:rsidRDefault="00ED44E2" w:rsidP="00ED44E2">
      <w:pPr>
        <w:pStyle w:val="ae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3851" w:rsidRPr="00ED44E2">
        <w:rPr>
          <w:rFonts w:ascii="Times New Roman" w:hAnsi="Times New Roman"/>
          <w:sz w:val="28"/>
          <w:szCs w:val="28"/>
        </w:rPr>
        <w:t>в селе Павловка – 11.10.2019г. в 17.00 часов по адресу: с. Павловка, ул. Централь</w:t>
      </w:r>
      <w:r w:rsidRPr="00ED44E2">
        <w:rPr>
          <w:rFonts w:ascii="Times New Roman" w:hAnsi="Times New Roman"/>
          <w:sz w:val="28"/>
          <w:szCs w:val="28"/>
        </w:rPr>
        <w:t>ная, д.67 (дом Моргачевой Ф.К.). Количество принявших участие 2 человека;</w:t>
      </w:r>
    </w:p>
    <w:p w:rsidR="00ED44E2" w:rsidRPr="00ED44E2" w:rsidRDefault="00ED44E2" w:rsidP="00ED44E2">
      <w:pPr>
        <w:pStyle w:val="ae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3851" w:rsidRPr="00ED44E2">
        <w:rPr>
          <w:rFonts w:ascii="Times New Roman" w:hAnsi="Times New Roman"/>
          <w:sz w:val="28"/>
          <w:szCs w:val="28"/>
        </w:rPr>
        <w:t>в</w:t>
      </w:r>
      <w:r w:rsidR="00B8276F" w:rsidRPr="00ED44E2">
        <w:rPr>
          <w:rFonts w:ascii="Times New Roman" w:hAnsi="Times New Roman"/>
          <w:sz w:val="28"/>
          <w:szCs w:val="28"/>
        </w:rPr>
        <w:t xml:space="preserve"> селе </w:t>
      </w:r>
      <w:r w:rsidR="00443851" w:rsidRPr="00ED44E2">
        <w:rPr>
          <w:rFonts w:ascii="Times New Roman" w:hAnsi="Times New Roman"/>
          <w:sz w:val="28"/>
          <w:szCs w:val="28"/>
        </w:rPr>
        <w:t>Нижняя Орлянка – 12.10.2019г. в 17.00часов по адресу: с. Нижняя Орлянка, ул. Центральная, д.13(дом Ивановой В.С.)</w:t>
      </w:r>
      <w:r w:rsidRPr="00ED44E2">
        <w:rPr>
          <w:rFonts w:ascii="Times New Roman" w:hAnsi="Times New Roman"/>
          <w:sz w:val="28"/>
          <w:szCs w:val="28"/>
        </w:rPr>
        <w:t xml:space="preserve"> Количество принявших участие</w:t>
      </w:r>
      <w:r w:rsidR="00AE7504">
        <w:rPr>
          <w:rFonts w:ascii="Times New Roman" w:hAnsi="Times New Roman"/>
          <w:sz w:val="28"/>
          <w:szCs w:val="28"/>
        </w:rPr>
        <w:t xml:space="preserve"> 1 человек</w:t>
      </w:r>
      <w:r w:rsidRPr="00ED44E2">
        <w:rPr>
          <w:rFonts w:ascii="Times New Roman" w:hAnsi="Times New Roman"/>
          <w:sz w:val="28"/>
          <w:szCs w:val="28"/>
        </w:rPr>
        <w:t>;</w:t>
      </w:r>
    </w:p>
    <w:p w:rsidR="00ED44E2" w:rsidRPr="00ED44E2" w:rsidRDefault="00B8276F" w:rsidP="00ED44E2">
      <w:pPr>
        <w:pStyle w:val="ae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D44E2">
        <w:rPr>
          <w:rFonts w:ascii="Times New Roman" w:hAnsi="Times New Roman"/>
          <w:sz w:val="28"/>
          <w:szCs w:val="28"/>
        </w:rPr>
        <w:t xml:space="preserve"> </w:t>
      </w:r>
      <w:r w:rsidR="00B95B30" w:rsidRPr="00ED44E2">
        <w:rPr>
          <w:rFonts w:ascii="Times New Roman" w:hAnsi="Times New Roman"/>
          <w:sz w:val="28"/>
          <w:szCs w:val="28"/>
        </w:rPr>
        <w:t xml:space="preserve">     </w:t>
      </w:r>
      <w:r w:rsidR="00ED44E2">
        <w:rPr>
          <w:rFonts w:ascii="Times New Roman" w:hAnsi="Times New Roman"/>
          <w:sz w:val="28"/>
          <w:szCs w:val="28"/>
        </w:rPr>
        <w:t xml:space="preserve">   </w:t>
      </w:r>
      <w:r w:rsidR="00443851" w:rsidRPr="00ED44E2">
        <w:rPr>
          <w:rFonts w:ascii="Times New Roman" w:hAnsi="Times New Roman"/>
          <w:sz w:val="28"/>
          <w:szCs w:val="28"/>
        </w:rPr>
        <w:t>в поселке Светлодольск – 13.10.2019г. в 17.00час</w:t>
      </w:r>
      <w:r w:rsidR="00B95B30" w:rsidRPr="00ED44E2">
        <w:rPr>
          <w:rFonts w:ascii="Times New Roman" w:hAnsi="Times New Roman"/>
          <w:sz w:val="28"/>
          <w:szCs w:val="28"/>
        </w:rPr>
        <w:t xml:space="preserve">ов по адресу:  п. Светлодольск, </w:t>
      </w:r>
      <w:r w:rsidR="00443851" w:rsidRPr="00ED44E2">
        <w:rPr>
          <w:rFonts w:ascii="Times New Roman" w:hAnsi="Times New Roman"/>
          <w:sz w:val="28"/>
          <w:szCs w:val="28"/>
        </w:rPr>
        <w:t>ул. Полевая, д.1 (здание СДК).</w:t>
      </w:r>
      <w:r w:rsidR="00ED44E2" w:rsidRPr="00ED44E2">
        <w:rPr>
          <w:rFonts w:ascii="Times New Roman" w:hAnsi="Times New Roman"/>
          <w:sz w:val="28"/>
          <w:szCs w:val="28"/>
        </w:rPr>
        <w:t xml:space="preserve"> Количество принявших участие 4 человека.</w:t>
      </w:r>
    </w:p>
    <w:p w:rsidR="00443851" w:rsidRPr="00443851" w:rsidRDefault="00443851" w:rsidP="00B95B30">
      <w:pPr>
        <w:pStyle w:val="a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lastRenderedPageBreak/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F1062E"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DC1A08" w:rsidRPr="0011432E" w:rsidRDefault="001736C4" w:rsidP="001736C4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1432E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Светлодольск, постоянно проживающих на территории сельского поселения Светлодольск и иных заинтересованных лиц, касающиеся целесообразности утверждения проекта решения Собрания представителей сельского поселения Светлодольск муниципального района Сергиевский Самарской области «О внесении изменений в Генеральный план сельского поселения Светлодольск муниципального района Сергиевский Самарской области»</w:t>
      </w:r>
      <w:r w:rsidRPr="0011432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1432E">
        <w:rPr>
          <w:rFonts w:ascii="Times New Roman" w:hAnsi="Times New Roman"/>
          <w:sz w:val="28"/>
          <w:szCs w:val="28"/>
        </w:rPr>
        <w:t>внес в Протокол публичных слушаний – 1 (один) человек.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CD5D22" w:rsidRPr="00DD1C1C">
        <w:rPr>
          <w:rFonts w:ascii="Times New Roman" w:hAnsi="Times New Roman"/>
          <w:sz w:val="28"/>
          <w:szCs w:val="28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641674">
        <w:rPr>
          <w:rFonts w:ascii="Times New Roman" w:hAnsi="Times New Roman"/>
          <w:sz w:val="28"/>
          <w:szCs w:val="28"/>
        </w:rPr>
        <w:t>Светлодольск</w:t>
      </w:r>
      <w:r w:rsidR="00641674" w:rsidRPr="00F1062E">
        <w:rPr>
          <w:rFonts w:ascii="Times New Roman" w:hAnsi="Times New Roman"/>
          <w:sz w:val="28"/>
          <w:szCs w:val="28"/>
        </w:rPr>
        <w:t xml:space="preserve"> </w:t>
      </w:r>
      <w:r w:rsidR="00F1062E" w:rsidRPr="00F1062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</w:t>
      </w:r>
      <w:r w:rsidR="00CD5D22" w:rsidRPr="00CD5D22">
        <w:rPr>
          <w:rFonts w:ascii="Times New Roman" w:hAnsi="Times New Roman"/>
          <w:sz w:val="28"/>
          <w:szCs w:val="28"/>
        </w:rPr>
        <w:t xml:space="preserve">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CD5D22"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CD5D22"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 </w:t>
      </w:r>
      <w:r w:rsidRPr="001736C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93881" w:rsidRPr="001736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36C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B11647">
        <w:rPr>
          <w:rFonts w:ascii="Times New Roman" w:hAnsi="Times New Roman"/>
          <w:sz w:val="28"/>
          <w:szCs w:val="28"/>
        </w:rPr>
        <w:t>Светлодольск</w:t>
      </w:r>
      <w:r w:rsidR="00B11647"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93E72" w:rsidRDefault="00E93E72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93E72" w:rsidRPr="00D76560" w:rsidRDefault="00E93E72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C84BA1" w:rsidP="00C84BA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6560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D76560"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5D22">
        <w:rPr>
          <w:rFonts w:ascii="Times New Roman" w:hAnsi="Times New Roman"/>
          <w:sz w:val="28"/>
          <w:szCs w:val="28"/>
        </w:rPr>
        <w:t>Светлодольск</w:t>
      </w:r>
    </w:p>
    <w:p w:rsidR="00806E6C" w:rsidRPr="00BB2B04" w:rsidRDefault="00C84BA1" w:rsidP="00C84BA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7ECC"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="00E57ECC"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="00E57ECC" w:rsidRPr="00BB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11647">
        <w:rPr>
          <w:rFonts w:ascii="Times New Roman" w:hAnsi="Times New Roman"/>
          <w:sz w:val="28"/>
          <w:szCs w:val="28"/>
        </w:rPr>
        <w:t>Н.В.Андрюхин</w:t>
      </w:r>
    </w:p>
    <w:sectPr w:rsidR="00806E6C" w:rsidRPr="00BB2B04" w:rsidSect="00C84BA1">
      <w:headerReference w:type="even" r:id="rId7"/>
      <w:headerReference w:type="default" r:id="rId8"/>
      <w:type w:val="continuous"/>
      <w:pgSz w:w="11900" w:h="16840"/>
      <w:pgMar w:top="709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82" w:rsidRDefault="00692982" w:rsidP="00640111">
      <w:r>
        <w:separator/>
      </w:r>
    </w:p>
  </w:endnote>
  <w:endnote w:type="continuationSeparator" w:id="1">
    <w:p w:rsidR="00692982" w:rsidRDefault="00692982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82" w:rsidRDefault="00692982" w:rsidP="00640111">
      <w:r>
        <w:separator/>
      </w:r>
    </w:p>
  </w:footnote>
  <w:footnote w:type="continuationSeparator" w:id="1">
    <w:p w:rsidR="00692982" w:rsidRDefault="00692982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FE74B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FE74B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E750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95BF5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32E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71E52"/>
    <w:rsid w:val="001736C4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84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31063"/>
    <w:rsid w:val="00443851"/>
    <w:rsid w:val="0044455F"/>
    <w:rsid w:val="00447524"/>
    <w:rsid w:val="00450CEB"/>
    <w:rsid w:val="004526AA"/>
    <w:rsid w:val="004614D3"/>
    <w:rsid w:val="00464ACD"/>
    <w:rsid w:val="0049140C"/>
    <w:rsid w:val="0049153A"/>
    <w:rsid w:val="004A11CE"/>
    <w:rsid w:val="004A5F5A"/>
    <w:rsid w:val="004A6431"/>
    <w:rsid w:val="004B3509"/>
    <w:rsid w:val="004B3AE1"/>
    <w:rsid w:val="004C789B"/>
    <w:rsid w:val="004D14E8"/>
    <w:rsid w:val="004D4011"/>
    <w:rsid w:val="004D6AC4"/>
    <w:rsid w:val="004E0BC3"/>
    <w:rsid w:val="004E3CC5"/>
    <w:rsid w:val="004F495B"/>
    <w:rsid w:val="004F5AB9"/>
    <w:rsid w:val="00500EED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46D7F"/>
    <w:rsid w:val="00550522"/>
    <w:rsid w:val="00557B5F"/>
    <w:rsid w:val="00567DF0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1674"/>
    <w:rsid w:val="00646B1F"/>
    <w:rsid w:val="00657727"/>
    <w:rsid w:val="0066242F"/>
    <w:rsid w:val="0068154E"/>
    <w:rsid w:val="00683B9C"/>
    <w:rsid w:val="00683F7C"/>
    <w:rsid w:val="00692982"/>
    <w:rsid w:val="00693881"/>
    <w:rsid w:val="00697EA4"/>
    <w:rsid w:val="006A0505"/>
    <w:rsid w:val="006D1DB1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56B"/>
    <w:rsid w:val="00870E0C"/>
    <w:rsid w:val="008713EA"/>
    <w:rsid w:val="00872DED"/>
    <w:rsid w:val="00873E17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2CD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04"/>
    <w:rsid w:val="00AE75EE"/>
    <w:rsid w:val="00B11647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8276F"/>
    <w:rsid w:val="00B93F26"/>
    <w:rsid w:val="00B95B30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BF7AA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84BA1"/>
    <w:rsid w:val="00CA4A00"/>
    <w:rsid w:val="00CA5BE5"/>
    <w:rsid w:val="00CB79A4"/>
    <w:rsid w:val="00CC02EB"/>
    <w:rsid w:val="00CC0CDF"/>
    <w:rsid w:val="00CC287C"/>
    <w:rsid w:val="00CC3FB9"/>
    <w:rsid w:val="00CD22E9"/>
    <w:rsid w:val="00CD5D22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3E72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D44E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8753D"/>
    <w:rsid w:val="00FA5092"/>
    <w:rsid w:val="00FA5939"/>
    <w:rsid w:val="00FC3388"/>
    <w:rsid w:val="00FD1F4A"/>
    <w:rsid w:val="00FD505E"/>
    <w:rsid w:val="00FE367F"/>
    <w:rsid w:val="00FE74BB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user123</cp:lastModifiedBy>
  <cp:revision>31</cp:revision>
  <cp:lastPrinted>2019-09-04T10:02:00Z</cp:lastPrinted>
  <dcterms:created xsi:type="dcterms:W3CDTF">2019-10-03T09:46:00Z</dcterms:created>
  <dcterms:modified xsi:type="dcterms:W3CDTF">2019-11-07T08:26:00Z</dcterms:modified>
</cp:coreProperties>
</file>